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38" w:rsidRPr="00647B38" w:rsidRDefault="00647B38" w:rsidP="00647B38">
      <w:pPr>
        <w:spacing w:before="240" w:after="480"/>
        <w:ind w:firstLine="72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proofErr w:type="gramStart"/>
      <w:r w:rsidRPr="00647B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43.</w:t>
      </w:r>
      <w:proofErr w:type="gram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буџетском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proofErr w:type="gramStart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54/2009),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 77.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proofErr w:type="gramStart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79/2009), и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647B38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Житиште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  <w:proofErr w:type="gram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7B38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Житиште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42/2018) и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расподелу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културно-уметничих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друштава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деловања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култура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аматерских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драмских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секција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647B38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расписаног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 01.08.2019. </w:t>
      </w:r>
      <w:proofErr w:type="spellStart"/>
      <w:proofErr w:type="gramStart"/>
      <w:r w:rsidRPr="00647B3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сарадњу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удружењима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финансирању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Житиште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7B38" w:rsidRPr="00647B38" w:rsidRDefault="00647B38" w:rsidP="00647B38">
      <w:pPr>
        <w:spacing w:before="240" w:after="480"/>
        <w:jc w:val="center"/>
        <w:rPr>
          <w:rFonts w:ascii="Verdana" w:eastAsia="Times New Roman" w:hAnsi="Verdana" w:cs="Times New Roman"/>
          <w:sz w:val="21"/>
          <w:szCs w:val="21"/>
        </w:rPr>
      </w:pPr>
      <w:r w:rsidRPr="00647B38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ПРЕДЛОГ ЗА ФИНАНСИРАЊЕ</w:t>
      </w:r>
    </w:p>
    <w:p w:rsidR="00647B38" w:rsidRPr="00647B38" w:rsidRDefault="00647B38" w:rsidP="00647B38">
      <w:pPr>
        <w:spacing w:before="240" w:after="240"/>
        <w:ind w:firstLine="357"/>
        <w:jc w:val="both"/>
        <w:rPr>
          <w:rFonts w:ascii="Verdana" w:eastAsia="Times New Roman" w:hAnsi="Verdana" w:cs="Times New Roman"/>
          <w:sz w:val="21"/>
          <w:szCs w:val="21"/>
        </w:rPr>
      </w:pPr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proofErr w:type="gramStart"/>
      <w:r w:rsidRPr="00647B38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сарадњу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удружењима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предложених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расписаног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расподелу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културно-уметничких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друштава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аматерских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драмских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секција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  <w:proofErr w:type="gram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7B38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684"/>
        <w:gridCol w:w="3608"/>
        <w:gridCol w:w="3176"/>
      </w:tblGrid>
      <w:tr w:rsidR="00647B38" w:rsidRPr="00647B38" w:rsidTr="00647B38">
        <w:trPr>
          <w:trHeight w:val="568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удружења</w:t>
            </w:r>
            <w:proofErr w:type="spellEnd"/>
          </w:p>
        </w:tc>
        <w:tc>
          <w:tcPr>
            <w:tcW w:w="3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Културно-уметничко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Банатски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Двор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Банатски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Двор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Редован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КУД-а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125.000,00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Асоцијација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мађарског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Банатском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Двору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Сич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Имре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Банатски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Двор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Банатском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Двору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рецитатора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Војводине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Сич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Имре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и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редован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95.000,00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Ђурђевдан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Житиште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Житиште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Очување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неговање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традиције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60.000,00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Културно-уметничко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Илија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Прерадовић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Банатско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Карађорђево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Редован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КУД-а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125.000,00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Културно-уметничко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Кочић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Честерег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Очување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обичаја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традиције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предака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125.000,00</w:t>
            </w:r>
          </w:p>
        </w:tc>
      </w:tr>
      <w:tr w:rsidR="00647B38" w:rsidRPr="00647B38" w:rsidTr="00647B38">
        <w:trPr>
          <w:trHeight w:val="169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Мађарско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културно-уметничко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Сечењи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Иштван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Хетин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Редоцан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промовисање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мултилултуралности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презентацију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културног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наслеђа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Житиште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Радичевић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Житиште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2019/2020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55.000,00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Културно-уметничко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Зора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Итебеј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ношње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неговање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традиције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ручних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Јоргован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Торда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КУД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Обрадовић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Међа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Смотра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фолклора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сеоска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70.000,00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Културно-уметничко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Петефи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Шандор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Торда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путовања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Карађорђевачка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Банатско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Карађорђево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Карађорђевачка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прела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Културно-уметничко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„2.Октобар“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Житиште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Сачувајмо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заборава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Подгрмеч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Житиште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Манифестација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Уметност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Културу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Румуна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Викентије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Бокалуц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периоду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–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јун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75.000,00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Аматерско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позориште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Јовица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Јелић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Банатско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Карађорђево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Репертоарско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аматерско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позориште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редован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120.000,00</w:t>
            </w:r>
          </w:p>
        </w:tc>
      </w:tr>
      <w:tr w:rsidR="00647B38" w:rsidRPr="00647B38" w:rsidTr="00647B38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неговање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обичаја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традиција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Бузавираг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Итебеј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Итебејски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зимски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сусрети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90.000,00</w:t>
            </w:r>
          </w:p>
        </w:tc>
      </w:tr>
    </w:tbl>
    <w:p w:rsidR="00647B38" w:rsidRPr="00647B38" w:rsidRDefault="00647B38" w:rsidP="00647B38">
      <w:pPr>
        <w:spacing w:before="120" w:after="240"/>
        <w:ind w:firstLine="357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Листа</w:t>
      </w:r>
      <w:proofErr w:type="spellEnd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proofErr w:type="spellEnd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>која</w:t>
      </w:r>
      <w:proofErr w:type="spellEnd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>нису</w:t>
      </w:r>
      <w:proofErr w:type="spellEnd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>испуниле</w:t>
      </w:r>
      <w:proofErr w:type="spellEnd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услове</w:t>
      </w:r>
      <w:proofErr w:type="spellEnd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proofErr w:type="spellEnd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358"/>
        <w:gridCol w:w="2551"/>
        <w:gridCol w:w="2682"/>
      </w:tblGrid>
      <w:tr w:rsidR="00647B38" w:rsidRPr="00647B38" w:rsidTr="00647B38">
        <w:trPr>
          <w:trHeight w:val="1052"/>
          <w:jc w:val="center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spacing w:before="120" w:after="12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spacing w:before="120" w:after="12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удружења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spacing w:before="120" w:after="12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spacing w:before="120" w:after="12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Образложење</w:t>
            </w:r>
            <w:proofErr w:type="spellEnd"/>
          </w:p>
        </w:tc>
      </w:tr>
      <w:tr w:rsidR="00647B38" w:rsidRPr="00647B38" w:rsidTr="00647B38">
        <w:trPr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одгајивача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ситних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Љубимац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216“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Банатско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Изложбе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Међуградски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општински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државни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живине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кунића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расних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38" w:rsidRPr="00647B38" w:rsidRDefault="00647B38" w:rsidP="00647B3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доставило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комплетну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тражену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позивом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испунило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финанисирања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деловања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647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7B38" w:rsidRPr="00647B38" w:rsidRDefault="00647B38" w:rsidP="00647B38">
      <w:pPr>
        <w:spacing w:before="240" w:after="240"/>
        <w:ind w:firstLine="357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proofErr w:type="gramStart"/>
      <w:r w:rsidRPr="00647B38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> 8 (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осам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њеног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47B38" w:rsidRPr="00647B38" w:rsidRDefault="00647B38" w:rsidP="00647B38">
      <w:pPr>
        <w:spacing w:before="240" w:after="120"/>
        <w:rPr>
          <w:rFonts w:ascii="Verdana" w:eastAsia="Times New Roman" w:hAnsi="Verdana" w:cs="Times New Roman"/>
          <w:sz w:val="21"/>
          <w:szCs w:val="21"/>
        </w:rPr>
      </w:pPr>
      <w:r w:rsidRPr="00647B38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  <w:r w:rsidRPr="00647B38">
        <w:rPr>
          <w:rFonts w:ascii="Times New Roman" w:eastAsia="Times New Roman" w:hAnsi="Times New Roman" w:cs="Times New Roman"/>
          <w:sz w:val="24"/>
          <w:szCs w:val="24"/>
        </w:rPr>
        <w:br/>
        <w:t>АУТОНОМНА ПОКРАЈИНА ВОЈВОДИНА</w:t>
      </w:r>
      <w:r w:rsidRPr="00647B38">
        <w:rPr>
          <w:rFonts w:ascii="Times New Roman" w:eastAsia="Times New Roman" w:hAnsi="Times New Roman" w:cs="Times New Roman"/>
          <w:sz w:val="24"/>
          <w:szCs w:val="24"/>
        </w:rPr>
        <w:br/>
        <w:t>ОПШТИНА ЖИТИШТЕ</w:t>
      </w:r>
      <w:r w:rsidRPr="00647B38">
        <w:rPr>
          <w:rFonts w:ascii="Times New Roman" w:eastAsia="Times New Roman" w:hAnsi="Times New Roman" w:cs="Times New Roman"/>
          <w:sz w:val="24"/>
          <w:szCs w:val="24"/>
        </w:rPr>
        <w:br/>
      </w:r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КОМИСИЈА ЗА САРАДЊУ СА УДРУЖ</w:t>
      </w:r>
      <w:r w:rsidR="00FE608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bookmarkStart w:id="0" w:name="_GoBack"/>
      <w:bookmarkEnd w:id="0"/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>ЊИМА                                                                                          </w:t>
      </w:r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>: II-401-74/2019</w:t>
      </w:r>
      <w:r w:rsidRPr="00647B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>: 26.08.2019.</w:t>
      </w:r>
      <w:r w:rsidRPr="00647B38">
        <w:rPr>
          <w:rFonts w:ascii="Times New Roman" w:eastAsia="Times New Roman" w:hAnsi="Times New Roman" w:cs="Times New Roman"/>
          <w:sz w:val="24"/>
          <w:szCs w:val="24"/>
        </w:rPr>
        <w:br/>
        <w:t>Ж И Т И Ш Т Е                                                              </w:t>
      </w:r>
      <w:r w:rsidRPr="00647B3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ПРЕДСЕДНИК КОМИСИЈЕ</w:t>
      </w:r>
    </w:p>
    <w:p w:rsidR="00647B38" w:rsidRPr="00647B38" w:rsidRDefault="00647B38" w:rsidP="00647B38">
      <w:pPr>
        <w:ind w:left="5761" w:firstLine="720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Дејан</w:t>
      </w:r>
      <w:proofErr w:type="spellEnd"/>
      <w:r w:rsidRPr="006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B38">
        <w:rPr>
          <w:rFonts w:ascii="Times New Roman" w:eastAsia="Times New Roman" w:hAnsi="Times New Roman" w:cs="Times New Roman"/>
          <w:sz w:val="24"/>
          <w:szCs w:val="24"/>
        </w:rPr>
        <w:t>Мелар</w:t>
      </w:r>
      <w:proofErr w:type="spellEnd"/>
    </w:p>
    <w:sectPr w:rsidR="00647B38" w:rsidRPr="00647B38" w:rsidSect="00647B38">
      <w:pgSz w:w="11907" w:h="16840" w:code="9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38"/>
    <w:rsid w:val="00647B38"/>
    <w:rsid w:val="00AF3A67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B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B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2021-04-23T10:01:00Z</dcterms:created>
  <dcterms:modified xsi:type="dcterms:W3CDTF">2021-04-23T10:09:00Z</dcterms:modified>
</cp:coreProperties>
</file>